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907C" w14:textId="77777777" w:rsidR="001A3E65" w:rsidRPr="003D6DC2" w:rsidRDefault="001A3E65" w:rsidP="001A3E65">
      <w:pPr>
        <w:jc w:val="center"/>
        <w:rPr>
          <w:rFonts w:ascii="仿宋" w:eastAsia="仿宋" w:hAnsi="仿宋"/>
          <w:sz w:val="32"/>
          <w:szCs w:val="32"/>
        </w:rPr>
      </w:pPr>
      <w:r w:rsidRPr="003D6DC2">
        <w:rPr>
          <w:rFonts w:ascii="仿宋" w:eastAsia="仿宋" w:hAnsi="仿宋"/>
          <w:sz w:val="32"/>
          <w:szCs w:val="32"/>
        </w:rPr>
        <w:t>澳门城市大学保荐生</w:t>
      </w:r>
      <w:r w:rsidRPr="003D6DC2">
        <w:rPr>
          <w:rFonts w:ascii="仿宋" w:eastAsia="仿宋" w:hAnsi="仿宋" w:hint="eastAsia"/>
          <w:sz w:val="32"/>
          <w:szCs w:val="32"/>
        </w:rPr>
        <w:t>申请表</w:t>
      </w:r>
    </w:p>
    <w:tbl>
      <w:tblPr>
        <w:tblStyle w:val="a4"/>
        <w:tblW w:w="8931" w:type="dxa"/>
        <w:tblInd w:w="-289" w:type="dxa"/>
        <w:tblLook w:val="04A0" w:firstRow="1" w:lastRow="0" w:firstColumn="1" w:lastColumn="0" w:noHBand="0" w:noVBand="1"/>
      </w:tblPr>
      <w:tblGrid>
        <w:gridCol w:w="710"/>
        <w:gridCol w:w="1270"/>
        <w:gridCol w:w="714"/>
        <w:gridCol w:w="1129"/>
        <w:gridCol w:w="1244"/>
        <w:gridCol w:w="1313"/>
        <w:gridCol w:w="708"/>
        <w:gridCol w:w="1843"/>
      </w:tblGrid>
      <w:tr w:rsidR="001A3E65" w:rsidRPr="003D6DC2" w14:paraId="5E0C57E8" w14:textId="77777777" w:rsidTr="00027790">
        <w:trPr>
          <w:trHeight w:val="496"/>
        </w:trPr>
        <w:tc>
          <w:tcPr>
            <w:tcW w:w="710" w:type="dxa"/>
          </w:tcPr>
          <w:p w14:paraId="19C2E720" w14:textId="77777777"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0" w:type="dxa"/>
          </w:tcPr>
          <w:p w14:paraId="652976B0" w14:textId="77777777"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4" w:type="dxa"/>
          </w:tcPr>
          <w:p w14:paraId="02BB2365" w14:textId="77777777"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129" w:type="dxa"/>
          </w:tcPr>
          <w:p w14:paraId="60498AEB" w14:textId="77777777"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063402E" w14:textId="77777777"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313" w:type="dxa"/>
          </w:tcPr>
          <w:p w14:paraId="7AA1D0EA" w14:textId="77777777"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D8A7A8" w14:textId="77777777"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</w:tcPr>
          <w:p w14:paraId="0EA4A9A2" w14:textId="77777777"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3E65" w:rsidRPr="003D6DC2" w14:paraId="28C4F09C" w14:textId="77777777" w:rsidTr="00027790">
        <w:trPr>
          <w:trHeight w:val="404"/>
        </w:trPr>
        <w:tc>
          <w:tcPr>
            <w:tcW w:w="710" w:type="dxa"/>
          </w:tcPr>
          <w:p w14:paraId="1A9557FE" w14:textId="77777777"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270" w:type="dxa"/>
          </w:tcPr>
          <w:p w14:paraId="6E5D76A6" w14:textId="77777777"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4" w:type="dxa"/>
          </w:tcPr>
          <w:p w14:paraId="129DB42C" w14:textId="77777777"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129" w:type="dxa"/>
          </w:tcPr>
          <w:p w14:paraId="4715A4D2" w14:textId="77777777"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460E5E8" w14:textId="77777777"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313" w:type="dxa"/>
          </w:tcPr>
          <w:p w14:paraId="3460B20D" w14:textId="77777777"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</w:tcPr>
          <w:p w14:paraId="7C9B5C1C" w14:textId="77777777"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r w:rsidR="00C87F7F">
              <w:rPr>
                <w:rFonts w:ascii="仿宋" w:eastAsia="仿宋" w:hAnsi="仿宋" w:hint="eastAsia"/>
                <w:sz w:val="24"/>
                <w:szCs w:val="24"/>
              </w:rPr>
              <w:t>箱</w:t>
            </w:r>
          </w:p>
        </w:tc>
        <w:tc>
          <w:tcPr>
            <w:tcW w:w="1843" w:type="dxa"/>
          </w:tcPr>
          <w:p w14:paraId="6F2991A2" w14:textId="77777777"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3E65" w:rsidRPr="003D6DC2" w14:paraId="4C745AC4" w14:textId="77777777" w:rsidTr="00027790">
        <w:trPr>
          <w:trHeight w:val="423"/>
        </w:trPr>
        <w:tc>
          <w:tcPr>
            <w:tcW w:w="8931" w:type="dxa"/>
            <w:gridSpan w:val="8"/>
          </w:tcPr>
          <w:p w14:paraId="264F54C9" w14:textId="77777777" w:rsidR="00F94057" w:rsidRPr="003D6DC2" w:rsidRDefault="00F94057" w:rsidP="00E0669E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申请条件（符合，</w:t>
            </w:r>
            <w:r w:rsidR="00994928" w:rsidRPr="003D6DC2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3D6DC2">
              <w:rPr>
                <w:rFonts w:ascii="仿宋" w:eastAsia="仿宋" w:hAnsi="仿宋" w:hint="eastAsia"/>
                <w:sz w:val="24"/>
                <w:szCs w:val="24"/>
              </w:rPr>
              <w:t>内画√，不符合</w:t>
            </w:r>
            <w:r w:rsidR="00994928" w:rsidRPr="003D6DC2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3D6DC2">
              <w:rPr>
                <w:rFonts w:ascii="仿宋" w:eastAsia="仿宋" w:hAnsi="仿宋" w:hint="eastAsia"/>
                <w:sz w:val="24"/>
                <w:szCs w:val="24"/>
              </w:rPr>
              <w:t>内画×）：</w:t>
            </w:r>
          </w:p>
        </w:tc>
      </w:tr>
      <w:tr w:rsidR="00F94057" w:rsidRPr="003D6DC2" w14:paraId="054C2348" w14:textId="77777777" w:rsidTr="00027790">
        <w:trPr>
          <w:trHeight w:val="4326"/>
        </w:trPr>
        <w:tc>
          <w:tcPr>
            <w:tcW w:w="8931" w:type="dxa"/>
            <w:gridSpan w:val="8"/>
          </w:tcPr>
          <w:p w14:paraId="26CAF070" w14:textId="0D34A964" w:rsidR="008A4CFC" w:rsidRDefault="00994928" w:rsidP="00A23236">
            <w:pPr>
              <w:ind w:left="397" w:hangingChars="189" w:hanging="397"/>
              <w:rPr>
                <w:rFonts w:ascii="Segoe UI Symbol" w:eastAsia="仿宋" w:hAnsi="Segoe UI Symbol" w:cs="Segoe UI Symbol"/>
                <w:szCs w:val="21"/>
              </w:rPr>
            </w:pPr>
            <w:r w:rsidRPr="00E0669E">
              <w:rPr>
                <w:rFonts w:ascii="Segoe UI Symbol" w:eastAsia="仿宋" w:hAnsi="Segoe UI Symbol" w:cs="Segoe UI Symbol"/>
                <w:szCs w:val="21"/>
              </w:rPr>
              <w:t>☐</w:t>
            </w:r>
            <w:r w:rsidR="00922889">
              <w:rPr>
                <w:rFonts w:ascii="Segoe UI Symbol" w:eastAsia="仿宋" w:hAnsi="Segoe UI Symbol" w:cs="Segoe UI Symbol"/>
                <w:szCs w:val="21"/>
              </w:rPr>
              <w:t xml:space="preserve"> </w:t>
            </w:r>
            <w:r w:rsidR="008A4CFC" w:rsidRPr="00E0669E">
              <w:rPr>
                <w:rFonts w:ascii="Segoe UI Symbol" w:eastAsia="仿宋" w:hAnsi="Segoe UI Symbol" w:cs="Segoe UI Symbol"/>
                <w:szCs w:val="21"/>
              </w:rPr>
              <w:t>20</w:t>
            </w:r>
            <w:r w:rsidR="00AC2142">
              <w:rPr>
                <w:rFonts w:ascii="Segoe UI Symbol" w:eastAsia="仿宋" w:hAnsi="Segoe UI Symbol" w:cs="Segoe UI Symbol"/>
                <w:szCs w:val="21"/>
              </w:rPr>
              <w:t>2</w:t>
            </w:r>
            <w:r w:rsidR="00571CBB">
              <w:rPr>
                <w:rFonts w:ascii="Segoe UI Symbol" w:eastAsia="仿宋" w:hAnsi="Segoe UI Symbol" w:cs="Segoe UI Symbol"/>
                <w:szCs w:val="21"/>
              </w:rPr>
              <w:t>3</w:t>
            </w:r>
            <w:r w:rsidR="008A4CFC" w:rsidRPr="00E0669E">
              <w:rPr>
                <w:rFonts w:ascii="Segoe UI Symbol" w:eastAsia="仿宋" w:hAnsi="Segoe UI Symbol" w:cs="Segoe UI Symbol" w:hint="eastAsia"/>
                <w:szCs w:val="21"/>
              </w:rPr>
              <w:t>年应届本科毕业生</w:t>
            </w:r>
            <w:r w:rsidR="00A35A4B" w:rsidRPr="00E0669E">
              <w:rPr>
                <w:rFonts w:ascii="Segoe UI Symbol" w:eastAsia="仿宋" w:hAnsi="Segoe UI Symbol" w:cs="Segoe UI Symbol" w:hint="eastAsia"/>
                <w:szCs w:val="21"/>
              </w:rPr>
              <w:t>；</w:t>
            </w:r>
          </w:p>
          <w:p w14:paraId="5276CD5B" w14:textId="77777777" w:rsidR="00AC2142" w:rsidRPr="00AC2142" w:rsidRDefault="00AC2142" w:rsidP="00AC2142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AC2142">
              <w:rPr>
                <w:rFonts w:ascii="仿宋" w:eastAsia="仿宋" w:hAnsi="仿宋" w:hint="eastAsia"/>
                <w:szCs w:val="21"/>
              </w:rPr>
              <w:t>1. 应届本科毕业生</w:t>
            </w:r>
            <w:r w:rsidRPr="00AC2142">
              <w:rPr>
                <w:rFonts w:ascii="仿宋" w:eastAsia="仿宋" w:hAnsi="仿宋"/>
                <w:szCs w:val="21"/>
              </w:rPr>
              <w:t>，现就读</w:t>
            </w:r>
            <w:r w:rsidR="00027790">
              <w:rPr>
                <w:rFonts w:ascii="仿宋" w:eastAsia="仿宋" w:hAnsi="仿宋" w:hint="eastAsia"/>
                <w:szCs w:val="21"/>
              </w:rPr>
              <w:t>澳门</w:t>
            </w:r>
            <w:r w:rsidRPr="00AC2142">
              <w:rPr>
                <w:rFonts w:ascii="仿宋" w:eastAsia="仿宋" w:hAnsi="仿宋"/>
                <w:szCs w:val="21"/>
              </w:rPr>
              <w:t>各大学、</w:t>
            </w:r>
            <w:r w:rsidRPr="00AC2142">
              <w:rPr>
                <w:rFonts w:ascii="仿宋" w:eastAsia="仿宋" w:hAnsi="仿宋" w:hint="eastAsia"/>
                <w:szCs w:val="21"/>
              </w:rPr>
              <w:t>或就读</w:t>
            </w:r>
            <w:r w:rsidRPr="00AC2142">
              <w:rPr>
                <w:rFonts w:ascii="仿宋" w:eastAsia="仿宋" w:hAnsi="仿宋"/>
                <w:szCs w:val="21"/>
              </w:rPr>
              <w:t>与澳门城市大学</w:t>
            </w:r>
            <w:r w:rsidRPr="00AC2142">
              <w:rPr>
                <w:rFonts w:ascii="仿宋" w:eastAsia="仿宋" w:hAnsi="仿宋" w:hint="eastAsia"/>
                <w:szCs w:val="21"/>
              </w:rPr>
              <w:t>签署</w:t>
            </w:r>
            <w:r w:rsidRPr="00AC2142">
              <w:rPr>
                <w:rFonts w:ascii="仿宋" w:eastAsia="仿宋" w:hAnsi="仿宋"/>
                <w:szCs w:val="21"/>
              </w:rPr>
              <w:t xml:space="preserve">研究生保荐合作协议条款的内地高等教育院校； </w:t>
            </w:r>
          </w:p>
          <w:p w14:paraId="40ACB4EC" w14:textId="35C4854E" w:rsidR="00564161" w:rsidRDefault="00564161" w:rsidP="00564161">
            <w:pPr>
              <w:widowControl/>
              <w:shd w:val="clear" w:color="auto" w:fill="FFFFFF"/>
              <w:spacing w:line="400" w:lineRule="exact"/>
              <w:ind w:left="210" w:hangingChars="100" w:hanging="21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.</w:t>
            </w:r>
            <w:r w:rsidRPr="00AC2142">
              <w:rPr>
                <w:rFonts w:ascii="仿宋" w:eastAsia="仿宋" w:hAnsi="仿宋"/>
                <w:szCs w:val="21"/>
              </w:rPr>
              <w:t>本科在读生</w:t>
            </w:r>
            <w:r w:rsidRPr="00AC2142">
              <w:rPr>
                <w:rFonts w:ascii="仿宋" w:eastAsia="仿宋" w:hAnsi="仿宋" w:hint="eastAsia"/>
                <w:szCs w:val="21"/>
              </w:rPr>
              <w:t>之</w:t>
            </w:r>
            <w:r w:rsidRPr="00AC2142">
              <w:rPr>
                <w:rFonts w:ascii="仿宋" w:eastAsia="仿宋" w:hAnsi="仿宋"/>
                <w:szCs w:val="21"/>
              </w:rPr>
              <w:t>前</w:t>
            </w:r>
            <w:r w:rsidRPr="00AC2142">
              <w:rPr>
                <w:rFonts w:ascii="仿宋" w:eastAsia="仿宋" w:hAnsi="仿宋" w:hint="eastAsia"/>
                <w:szCs w:val="21"/>
              </w:rPr>
              <w:t>的</w:t>
            </w:r>
            <w:r w:rsidRPr="00AC2142">
              <w:rPr>
                <w:rFonts w:ascii="仿宋" w:eastAsia="仿宋" w:hAnsi="仿宋"/>
                <w:szCs w:val="21"/>
              </w:rPr>
              <w:t>六个学期成绩</w:t>
            </w:r>
            <w:proofErr w:type="gramStart"/>
            <w:r w:rsidRPr="00AC2142">
              <w:rPr>
                <w:rFonts w:ascii="仿宋" w:eastAsia="仿宋" w:hAnsi="仿宋"/>
                <w:szCs w:val="21"/>
              </w:rPr>
              <w:t>绩</w:t>
            </w:r>
            <w:proofErr w:type="gramEnd"/>
            <w:r w:rsidRPr="00AC2142">
              <w:rPr>
                <w:rFonts w:ascii="仿宋" w:eastAsia="仿宋" w:hAnsi="仿宋"/>
                <w:szCs w:val="21"/>
              </w:rPr>
              <w:t>点GPA≥3.</w:t>
            </w:r>
            <w:r>
              <w:rPr>
                <w:rFonts w:ascii="仿宋" w:eastAsia="仿宋" w:hAnsi="仿宋"/>
                <w:szCs w:val="21"/>
              </w:rPr>
              <w:t>3</w:t>
            </w:r>
            <w:r w:rsidRPr="00AC2142">
              <w:rPr>
                <w:rFonts w:ascii="仿宋" w:eastAsia="仿宋" w:hAnsi="仿宋"/>
                <w:szCs w:val="21"/>
              </w:rPr>
              <w:t>（4分制），或GPA≥4（5分制），或平均成绩8</w:t>
            </w:r>
            <w:r>
              <w:rPr>
                <w:rFonts w:ascii="仿宋" w:eastAsia="仿宋" w:hAnsi="仿宋"/>
                <w:szCs w:val="21"/>
              </w:rPr>
              <w:t>2</w:t>
            </w:r>
            <w:r w:rsidRPr="00AC2142">
              <w:rPr>
                <w:rFonts w:ascii="仿宋" w:eastAsia="仿宋" w:hAnsi="仿宋"/>
                <w:szCs w:val="21"/>
              </w:rPr>
              <w:t>分以上；</w:t>
            </w:r>
            <w:r w:rsidRPr="00AC2142">
              <w:rPr>
                <w:rFonts w:ascii="仿宋" w:eastAsia="仿宋" w:hAnsi="仿宋" w:hint="eastAsia"/>
                <w:szCs w:val="21"/>
              </w:rPr>
              <w:t>合作</w:t>
            </w:r>
            <w:r w:rsidRPr="00AC2142">
              <w:rPr>
                <w:rFonts w:ascii="仿宋" w:eastAsia="仿宋" w:hAnsi="仿宋"/>
                <w:szCs w:val="21"/>
              </w:rPr>
              <w:t>院校考生须在同专业同年级成绩排序</w:t>
            </w:r>
            <w:r w:rsidRPr="00AC2142">
              <w:rPr>
                <w:rFonts w:ascii="仿宋" w:eastAsia="仿宋" w:hAnsi="仿宋" w:hint="eastAsia"/>
                <w:szCs w:val="21"/>
              </w:rPr>
              <w:t>30</w:t>
            </w:r>
            <w:r w:rsidRPr="00AC2142">
              <w:rPr>
                <w:rFonts w:ascii="仿宋" w:eastAsia="仿宋" w:hAnsi="仿宋"/>
                <w:szCs w:val="21"/>
              </w:rPr>
              <w:t>%以前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14:paraId="32B0FFA4" w14:textId="1BBE4FA6" w:rsidR="00AC2142" w:rsidRPr="00AC2142" w:rsidRDefault="00564161" w:rsidP="00AC2142">
            <w:pPr>
              <w:widowControl/>
              <w:shd w:val="clear" w:color="auto" w:fill="FFFFFF"/>
              <w:spacing w:line="504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  <w:r w:rsidR="00AC2142" w:rsidRPr="00AC2142">
              <w:rPr>
                <w:rFonts w:ascii="仿宋" w:eastAsia="仿宋" w:hAnsi="仿宋"/>
                <w:szCs w:val="21"/>
              </w:rPr>
              <w:t>.学生品德优良</w:t>
            </w:r>
            <w:r w:rsidR="00AC2142" w:rsidRPr="00AC2142">
              <w:rPr>
                <w:rFonts w:ascii="仿宋" w:eastAsia="仿宋" w:hAnsi="仿宋" w:hint="eastAsia"/>
                <w:szCs w:val="21"/>
              </w:rPr>
              <w:t>、</w:t>
            </w:r>
            <w:r w:rsidR="00AC2142" w:rsidRPr="00AC2142">
              <w:rPr>
                <w:rFonts w:ascii="仿宋" w:eastAsia="仿宋" w:hAnsi="仿宋"/>
                <w:szCs w:val="21"/>
              </w:rPr>
              <w:t>学风端正，无任何考试作弊或严重违纪违规违法记录；</w:t>
            </w:r>
          </w:p>
          <w:p w14:paraId="4B4BF96A" w14:textId="478FDF3D" w:rsidR="00E0669E" w:rsidRDefault="00564161" w:rsidP="00324159">
            <w:pPr>
              <w:widowControl/>
              <w:shd w:val="clear" w:color="auto" w:fill="FFFFFF"/>
              <w:spacing w:line="504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  <w:r w:rsidR="00AC2142" w:rsidRPr="00AC2142">
              <w:rPr>
                <w:rFonts w:ascii="仿宋" w:eastAsia="仿宋" w:hAnsi="仿宋"/>
                <w:szCs w:val="21"/>
              </w:rPr>
              <w:t>.身心健康</w:t>
            </w:r>
            <w:r w:rsidR="00AC2142" w:rsidRPr="00AC2142">
              <w:rPr>
                <w:rFonts w:ascii="仿宋" w:eastAsia="仿宋" w:hAnsi="仿宋" w:hint="eastAsia"/>
                <w:szCs w:val="21"/>
              </w:rPr>
              <w:t>、有创新</w:t>
            </w:r>
            <w:r w:rsidR="00AC2142" w:rsidRPr="00AC2142">
              <w:rPr>
                <w:rFonts w:ascii="仿宋" w:eastAsia="仿宋" w:hAnsi="仿宋"/>
                <w:szCs w:val="21"/>
              </w:rPr>
              <w:t>精神、具备独立思考工作能力</w:t>
            </w:r>
            <w:r w:rsidR="00AC2142" w:rsidRPr="00AC2142">
              <w:rPr>
                <w:rFonts w:ascii="仿宋" w:eastAsia="仿宋" w:hAnsi="仿宋" w:hint="eastAsia"/>
                <w:szCs w:val="21"/>
              </w:rPr>
              <w:t>。</w:t>
            </w:r>
          </w:p>
          <w:p w14:paraId="3CAC323F" w14:textId="77777777" w:rsidR="00324159" w:rsidRPr="00564161" w:rsidRDefault="00324159" w:rsidP="00324159">
            <w:pPr>
              <w:widowControl/>
              <w:shd w:val="clear" w:color="auto" w:fill="FFFFFF"/>
              <w:spacing w:line="504" w:lineRule="atLeast"/>
              <w:jc w:val="left"/>
              <w:rPr>
                <w:rFonts w:ascii="仿宋" w:eastAsia="仿宋" w:hAnsi="仿宋"/>
                <w:szCs w:val="21"/>
              </w:rPr>
            </w:pPr>
          </w:p>
          <w:p w14:paraId="6FED7FC9" w14:textId="77777777" w:rsidR="00324159" w:rsidRPr="00324159" w:rsidRDefault="00324159" w:rsidP="00324159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平均成绩（GPA）：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Cs w:val="21"/>
              </w:rPr>
              <w:t>，专业年级排名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Cs w:val="21"/>
              </w:rPr>
              <w:t>%（提交成绩单原件）</w:t>
            </w:r>
          </w:p>
        </w:tc>
      </w:tr>
      <w:tr w:rsidR="001A3E65" w:rsidRPr="003D6DC2" w14:paraId="698C8B86" w14:textId="77777777" w:rsidTr="00E0669E">
        <w:tc>
          <w:tcPr>
            <w:tcW w:w="8931" w:type="dxa"/>
            <w:gridSpan w:val="8"/>
          </w:tcPr>
          <w:p w14:paraId="54F22BF0" w14:textId="77777777" w:rsidR="001A3E65" w:rsidRPr="003D6DC2" w:rsidRDefault="00E0669E" w:rsidP="00C7710C">
            <w:pPr>
              <w:rPr>
                <w:rFonts w:ascii="仿宋" w:eastAsia="仿宋" w:hAnsi="仿宋"/>
                <w:sz w:val="24"/>
                <w:szCs w:val="24"/>
              </w:rPr>
            </w:pPr>
            <w:r w:rsidRPr="00C7710C">
              <w:rPr>
                <w:rFonts w:ascii="仿宋" w:eastAsia="仿宋" w:hAnsi="仿宋" w:hint="eastAsia"/>
                <w:sz w:val="24"/>
                <w:szCs w:val="24"/>
              </w:rPr>
              <w:t>保荐硕士研究生专业课程名称（请勾选，不同专业课程请分别填写不同表格）</w:t>
            </w:r>
          </w:p>
        </w:tc>
      </w:tr>
      <w:tr w:rsidR="00F94057" w:rsidRPr="003D6DC2" w14:paraId="6D00BA26" w14:textId="77777777" w:rsidTr="00E0669E">
        <w:tc>
          <w:tcPr>
            <w:tcW w:w="8931" w:type="dxa"/>
            <w:gridSpan w:val="8"/>
          </w:tcPr>
          <w:p w14:paraId="4FD17EC0" w14:textId="77777777" w:rsidR="00C7710C" w:rsidRPr="00C7710C" w:rsidRDefault="00E0669E" w:rsidP="00C7710C">
            <w:pPr>
              <w:rPr>
                <w:rFonts w:ascii="仿宋" w:eastAsia="仿宋" w:hAnsi="仿宋"/>
                <w:sz w:val="24"/>
                <w:szCs w:val="24"/>
              </w:rPr>
            </w:pP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工商管理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金融学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应用心理学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国际款待与旅游业管理（中文）</w:t>
            </w:r>
            <w:r w:rsidR="00C7710C" w:rsidRPr="00C7710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32F87B3F" w14:textId="2BCF9BEA" w:rsidR="00C7710C" w:rsidRPr="00C7710C" w:rsidRDefault="00E0669E" w:rsidP="00C7710C">
            <w:pPr>
              <w:ind w:left="358" w:hangingChars="149" w:hanging="358"/>
              <w:rPr>
                <w:rFonts w:ascii="仿宋" w:eastAsia="仿宋" w:hAnsi="仿宋"/>
                <w:sz w:val="24"/>
                <w:szCs w:val="24"/>
              </w:rPr>
            </w:pP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文化产业</w:t>
            </w:r>
            <w:r w:rsidR="00F05284">
              <w:rPr>
                <w:rFonts w:ascii="仿宋" w:eastAsia="仿宋" w:hAnsi="仿宋" w:hint="eastAsia"/>
                <w:sz w:val="24"/>
                <w:szCs w:val="24"/>
              </w:rPr>
              <w:t>管理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教育学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城市规划与设计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国际款待与旅游业管理（英文）</w:t>
            </w:r>
            <w:r w:rsidR="00C7710C" w:rsidRPr="00C7710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  <w:p w14:paraId="019CDE28" w14:textId="77777777" w:rsidR="00C7710C" w:rsidRPr="00C7710C" w:rsidRDefault="00E0669E" w:rsidP="00C7710C">
            <w:pPr>
              <w:ind w:left="358" w:hangingChars="149" w:hanging="358"/>
              <w:rPr>
                <w:rFonts w:ascii="仿宋" w:eastAsia="仿宋" w:hAnsi="仿宋"/>
                <w:sz w:val="24"/>
                <w:szCs w:val="24"/>
              </w:rPr>
            </w:pP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国际酒店管理（中文）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国际酒店管理（英文）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艺术学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设计学</w:t>
            </w:r>
          </w:p>
          <w:p w14:paraId="7A0355D5" w14:textId="77777777" w:rsidR="00F94057" w:rsidRPr="00C7710C" w:rsidRDefault="00E0669E" w:rsidP="00C7710C">
            <w:pPr>
              <w:ind w:left="358" w:hangingChars="149" w:hanging="358"/>
              <w:rPr>
                <w:rFonts w:ascii="PMingLiU" w:hAnsi="PMingLiU"/>
              </w:rPr>
            </w:pP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葡语国家研究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数据科学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教学研究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法学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社会工作</w:t>
            </w:r>
          </w:p>
        </w:tc>
      </w:tr>
      <w:tr w:rsidR="00BB26C6" w:rsidRPr="003D6DC2" w14:paraId="18BDF9CB" w14:textId="77777777" w:rsidTr="00E0669E">
        <w:trPr>
          <w:trHeight w:val="479"/>
        </w:trPr>
        <w:tc>
          <w:tcPr>
            <w:tcW w:w="8931" w:type="dxa"/>
            <w:gridSpan w:val="8"/>
          </w:tcPr>
          <w:p w14:paraId="4FF22D3A" w14:textId="77777777" w:rsidR="00BB26C6" w:rsidRPr="003D6DC2" w:rsidRDefault="009F4A11" w:rsidP="00FE46D9">
            <w:pPr>
              <w:rPr>
                <w:rFonts w:ascii="Segoe UI Symbol" w:eastAsia="仿宋" w:hAnsi="Segoe UI Symbol" w:cs="Segoe UI Symbol"/>
                <w:sz w:val="24"/>
                <w:szCs w:val="24"/>
              </w:rPr>
            </w:pPr>
            <w:r>
              <w:rPr>
                <w:rFonts w:ascii="Segoe UI Symbol" w:eastAsia="仿宋" w:hAnsi="Segoe UI Symbol" w:cs="Segoe UI Symbol" w:hint="eastAsia"/>
                <w:sz w:val="24"/>
                <w:szCs w:val="24"/>
              </w:rPr>
              <w:t>申请人签字</w:t>
            </w:r>
            <w:r w:rsidR="00FE46D9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：</w:t>
            </w:r>
          </w:p>
        </w:tc>
      </w:tr>
      <w:tr w:rsidR="00F94057" w:rsidRPr="003D6DC2" w14:paraId="5E896064" w14:textId="77777777" w:rsidTr="00E0669E">
        <w:trPr>
          <w:trHeight w:val="1548"/>
        </w:trPr>
        <w:tc>
          <w:tcPr>
            <w:tcW w:w="8931" w:type="dxa"/>
            <w:gridSpan w:val="8"/>
          </w:tcPr>
          <w:p w14:paraId="4B248D8E" w14:textId="77777777" w:rsidR="003D6DC2" w:rsidRPr="003D6DC2" w:rsidRDefault="003D6DC2" w:rsidP="00F94057">
            <w:pPr>
              <w:rPr>
                <w:rFonts w:ascii="Segoe UI Symbol" w:eastAsia="仿宋" w:hAnsi="Segoe UI Symbol" w:cs="Segoe UI Symbol"/>
                <w:sz w:val="24"/>
                <w:szCs w:val="24"/>
              </w:rPr>
            </w:pP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学院审核意见：</w:t>
            </w:r>
          </w:p>
          <w:p w14:paraId="54574BE3" w14:textId="77777777" w:rsidR="00C87F7F" w:rsidRDefault="00C87F7F" w:rsidP="00994928">
            <w:pPr>
              <w:tabs>
                <w:tab w:val="left" w:pos="5893"/>
              </w:tabs>
              <w:ind w:firstLineChars="1600" w:firstLine="3840"/>
              <w:rPr>
                <w:rFonts w:ascii="Segoe UI Symbol" w:eastAsia="仿宋" w:hAnsi="Segoe UI Symbol" w:cs="Segoe UI Symbol"/>
                <w:sz w:val="24"/>
                <w:szCs w:val="24"/>
              </w:rPr>
            </w:pPr>
          </w:p>
          <w:p w14:paraId="3407325C" w14:textId="77777777" w:rsidR="003D6DC2" w:rsidRPr="003D6DC2" w:rsidRDefault="003D6DC2" w:rsidP="00E0669E">
            <w:pPr>
              <w:tabs>
                <w:tab w:val="left" w:pos="5893"/>
              </w:tabs>
              <w:ind w:firstLineChars="2400" w:firstLine="5760"/>
              <w:rPr>
                <w:rFonts w:ascii="Segoe UI Symbol" w:eastAsia="仿宋" w:hAnsi="Segoe UI Symbol" w:cs="Segoe UI Symbol"/>
                <w:sz w:val="24"/>
                <w:szCs w:val="24"/>
              </w:rPr>
            </w:pP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（签字</w:t>
            </w:r>
            <w:r w:rsidR="009F4A11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,</w:t>
            </w:r>
            <w:r w:rsidR="009F4A11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盖章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）</w:t>
            </w:r>
          </w:p>
          <w:p w14:paraId="1323C6AC" w14:textId="77777777" w:rsidR="003D6DC2" w:rsidRPr="003D6DC2" w:rsidRDefault="003D6DC2" w:rsidP="00C87F7F">
            <w:pPr>
              <w:tabs>
                <w:tab w:val="left" w:pos="5893"/>
              </w:tabs>
              <w:ind w:firstLineChars="2500" w:firstLine="6000"/>
              <w:rPr>
                <w:rFonts w:ascii="Segoe UI Symbol" w:eastAsia="仿宋" w:hAnsi="Segoe UI Symbol" w:cs="Segoe UI Symbol"/>
                <w:sz w:val="24"/>
                <w:szCs w:val="24"/>
              </w:rPr>
            </w:pP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年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 xml:space="preserve"> </w:t>
            </w:r>
            <w:r w:rsidRPr="003D6DC2">
              <w:rPr>
                <w:rFonts w:ascii="Segoe UI Symbol" w:eastAsia="仿宋" w:hAnsi="Segoe UI Symbol" w:cs="Segoe UI Symbol"/>
                <w:sz w:val="24"/>
                <w:szCs w:val="24"/>
              </w:rPr>
              <w:t xml:space="preserve">  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月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 xml:space="preserve"> </w:t>
            </w:r>
            <w:r w:rsidRPr="003D6DC2">
              <w:rPr>
                <w:rFonts w:ascii="Segoe UI Symbol" w:eastAsia="仿宋" w:hAnsi="Segoe UI Symbol" w:cs="Segoe UI Symbol"/>
                <w:sz w:val="24"/>
                <w:szCs w:val="24"/>
              </w:rPr>
              <w:t xml:space="preserve">  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日</w:t>
            </w:r>
          </w:p>
        </w:tc>
      </w:tr>
      <w:tr w:rsidR="003D6DC2" w:rsidRPr="003D6DC2" w14:paraId="59C57658" w14:textId="77777777" w:rsidTr="00027790">
        <w:trPr>
          <w:trHeight w:val="1887"/>
        </w:trPr>
        <w:tc>
          <w:tcPr>
            <w:tcW w:w="8931" w:type="dxa"/>
            <w:gridSpan w:val="8"/>
          </w:tcPr>
          <w:p w14:paraId="5743C71A" w14:textId="77777777" w:rsidR="003D6DC2" w:rsidRDefault="00994928" w:rsidP="00F94057">
            <w:pPr>
              <w:rPr>
                <w:rFonts w:ascii="Segoe UI Symbol" w:eastAsia="仿宋" w:hAnsi="Segoe UI Symbol" w:cs="Segoe UI Symbol"/>
                <w:sz w:val="24"/>
                <w:szCs w:val="24"/>
              </w:rPr>
            </w:pPr>
            <w:r>
              <w:rPr>
                <w:rFonts w:ascii="Segoe UI Symbol" w:eastAsia="仿宋" w:hAnsi="Segoe UI Symbol" w:cs="Segoe UI Symbol" w:hint="eastAsia"/>
                <w:sz w:val="24"/>
                <w:szCs w:val="24"/>
              </w:rPr>
              <w:t>教务处</w:t>
            </w:r>
            <w:r w:rsidR="003D6DC2"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审核意见：</w:t>
            </w:r>
          </w:p>
          <w:p w14:paraId="5E3A0410" w14:textId="77777777" w:rsidR="00C87F7F" w:rsidRPr="003D6DC2" w:rsidRDefault="00C87F7F" w:rsidP="00F94057">
            <w:pPr>
              <w:rPr>
                <w:rFonts w:ascii="Segoe UI Symbol" w:eastAsia="仿宋" w:hAnsi="Segoe UI Symbol" w:cs="Segoe UI Symbol"/>
                <w:sz w:val="24"/>
                <w:szCs w:val="24"/>
              </w:rPr>
            </w:pPr>
          </w:p>
          <w:p w14:paraId="72BACEEC" w14:textId="77777777" w:rsidR="003D6DC2" w:rsidRPr="003D6DC2" w:rsidRDefault="00E0669E" w:rsidP="00E0669E">
            <w:pPr>
              <w:tabs>
                <w:tab w:val="left" w:pos="5893"/>
              </w:tabs>
              <w:ind w:right="1028"/>
              <w:jc w:val="center"/>
              <w:rPr>
                <w:rFonts w:ascii="Segoe UI Symbol" w:eastAsia="仿宋" w:hAnsi="Segoe UI Symbol" w:cs="Segoe UI Symbol"/>
                <w:sz w:val="24"/>
                <w:szCs w:val="24"/>
              </w:rPr>
            </w:pPr>
            <w:r>
              <w:rPr>
                <w:rFonts w:ascii="Segoe UI Symbol" w:eastAsia="仿宋" w:hAnsi="Segoe UI Symbol" w:cs="Segoe UI Symbol"/>
                <w:sz w:val="24"/>
                <w:szCs w:val="24"/>
              </w:rPr>
              <w:t xml:space="preserve">                                           </w:t>
            </w:r>
            <w:r w:rsidR="003D6DC2"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（签字</w:t>
            </w:r>
            <w:r w:rsidR="00994928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,</w:t>
            </w:r>
            <w:r>
              <w:rPr>
                <w:rFonts w:ascii="Segoe UI Symbol" w:eastAsia="仿宋" w:hAnsi="Segoe UI Symbol" w:cs="Segoe UI Symbol" w:hint="eastAsia"/>
                <w:sz w:val="24"/>
                <w:szCs w:val="24"/>
              </w:rPr>
              <w:t>盖章）</w:t>
            </w:r>
          </w:p>
          <w:p w14:paraId="03A13045" w14:textId="77777777" w:rsidR="003D6DC2" w:rsidRPr="003D6DC2" w:rsidRDefault="003D6DC2" w:rsidP="00C87F7F">
            <w:pPr>
              <w:ind w:firstLineChars="2500" w:firstLine="6000"/>
              <w:rPr>
                <w:rFonts w:ascii="Segoe UI Symbol" w:eastAsia="仿宋" w:hAnsi="Segoe UI Symbol" w:cs="Segoe UI Symbol"/>
                <w:sz w:val="24"/>
                <w:szCs w:val="24"/>
              </w:rPr>
            </w:pP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年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 xml:space="preserve"> </w:t>
            </w:r>
            <w:r w:rsidRPr="003D6DC2">
              <w:rPr>
                <w:rFonts w:ascii="Segoe UI Symbol" w:eastAsia="仿宋" w:hAnsi="Segoe UI Symbol" w:cs="Segoe UI Symbol"/>
                <w:sz w:val="24"/>
                <w:szCs w:val="24"/>
              </w:rPr>
              <w:t xml:space="preserve">  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月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 xml:space="preserve"> </w:t>
            </w:r>
            <w:r w:rsidRPr="003D6DC2">
              <w:rPr>
                <w:rFonts w:ascii="Segoe UI Symbol" w:eastAsia="仿宋" w:hAnsi="Segoe UI Symbol" w:cs="Segoe UI Symbol"/>
                <w:sz w:val="24"/>
                <w:szCs w:val="24"/>
              </w:rPr>
              <w:t xml:space="preserve">  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日</w:t>
            </w:r>
          </w:p>
        </w:tc>
      </w:tr>
    </w:tbl>
    <w:p w14:paraId="0759FF6A" w14:textId="77777777" w:rsidR="00BB26C6" w:rsidRDefault="00BB26C6" w:rsidP="001A3E65">
      <w:pPr>
        <w:rPr>
          <w:rFonts w:ascii="仿宋" w:eastAsia="仿宋" w:hAnsi="仿宋"/>
        </w:rPr>
      </w:pPr>
    </w:p>
    <w:sectPr w:rsidR="00BB26C6" w:rsidSect="00DF2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A878" w14:textId="77777777" w:rsidR="00786E93" w:rsidRDefault="00786E93" w:rsidP="007A3232">
      <w:r>
        <w:separator/>
      </w:r>
    </w:p>
  </w:endnote>
  <w:endnote w:type="continuationSeparator" w:id="0">
    <w:p w14:paraId="1BE12B52" w14:textId="77777777" w:rsidR="00786E93" w:rsidRDefault="00786E93" w:rsidP="007A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2278" w14:textId="77777777" w:rsidR="00786E93" w:rsidRDefault="00786E93" w:rsidP="007A3232">
      <w:r>
        <w:separator/>
      </w:r>
    </w:p>
  </w:footnote>
  <w:footnote w:type="continuationSeparator" w:id="0">
    <w:p w14:paraId="01D99387" w14:textId="77777777" w:rsidR="00786E93" w:rsidRDefault="00786E93" w:rsidP="007A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0F1A"/>
    <w:multiLevelType w:val="multilevel"/>
    <w:tmpl w:val="F630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55DCF"/>
    <w:multiLevelType w:val="hybridMultilevel"/>
    <w:tmpl w:val="B20ABE3C"/>
    <w:lvl w:ilvl="0" w:tplc="9E024AB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FAE1E17"/>
    <w:multiLevelType w:val="hybridMultilevel"/>
    <w:tmpl w:val="C6869610"/>
    <w:lvl w:ilvl="0" w:tplc="627C92EA">
      <w:start w:val="1"/>
      <w:numFmt w:val="decimal"/>
      <w:lvlText w:val="%1、"/>
      <w:lvlJc w:val="left"/>
      <w:pPr>
        <w:ind w:left="120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56787F47"/>
    <w:multiLevelType w:val="hybridMultilevel"/>
    <w:tmpl w:val="AA3E96AA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66366EA6"/>
    <w:multiLevelType w:val="hybridMultilevel"/>
    <w:tmpl w:val="4C524F62"/>
    <w:lvl w:ilvl="0" w:tplc="0409000B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3" w:hanging="420"/>
      </w:pPr>
      <w:rPr>
        <w:rFonts w:ascii="Wingdings" w:hAnsi="Wingdings" w:hint="default"/>
      </w:rPr>
    </w:lvl>
  </w:abstractNum>
  <w:num w:numId="1" w16cid:durableId="1344161647">
    <w:abstractNumId w:val="1"/>
  </w:num>
  <w:num w:numId="2" w16cid:durableId="1061713214">
    <w:abstractNumId w:val="2"/>
  </w:num>
  <w:num w:numId="3" w16cid:durableId="1555198351">
    <w:abstractNumId w:val="3"/>
  </w:num>
  <w:num w:numId="4" w16cid:durableId="481581358">
    <w:abstractNumId w:val="4"/>
  </w:num>
  <w:num w:numId="5" w16cid:durableId="134482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1A"/>
    <w:rsid w:val="00025172"/>
    <w:rsid w:val="00027790"/>
    <w:rsid w:val="0003471E"/>
    <w:rsid w:val="001A3E65"/>
    <w:rsid w:val="00324159"/>
    <w:rsid w:val="003A198F"/>
    <w:rsid w:val="003C501A"/>
    <w:rsid w:val="003D6DC2"/>
    <w:rsid w:val="004D768F"/>
    <w:rsid w:val="00564161"/>
    <w:rsid w:val="00571CBB"/>
    <w:rsid w:val="00632147"/>
    <w:rsid w:val="0064079E"/>
    <w:rsid w:val="00715353"/>
    <w:rsid w:val="00715D8F"/>
    <w:rsid w:val="00786E93"/>
    <w:rsid w:val="007A3232"/>
    <w:rsid w:val="008A4CFC"/>
    <w:rsid w:val="00922889"/>
    <w:rsid w:val="00994928"/>
    <w:rsid w:val="009B7913"/>
    <w:rsid w:val="009F4A11"/>
    <w:rsid w:val="00A23236"/>
    <w:rsid w:val="00A35A4B"/>
    <w:rsid w:val="00A55049"/>
    <w:rsid w:val="00AC2142"/>
    <w:rsid w:val="00B4175E"/>
    <w:rsid w:val="00B871E2"/>
    <w:rsid w:val="00BB26C6"/>
    <w:rsid w:val="00C118B7"/>
    <w:rsid w:val="00C64CA7"/>
    <w:rsid w:val="00C76693"/>
    <w:rsid w:val="00C7710C"/>
    <w:rsid w:val="00C87F7F"/>
    <w:rsid w:val="00D1565C"/>
    <w:rsid w:val="00DF231D"/>
    <w:rsid w:val="00E0669E"/>
    <w:rsid w:val="00F05284"/>
    <w:rsid w:val="00F13AA0"/>
    <w:rsid w:val="00F66CC2"/>
    <w:rsid w:val="00F94057"/>
    <w:rsid w:val="00FD3B0C"/>
    <w:rsid w:val="00FE0589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09036"/>
  <w15:docId w15:val="{2B4E45F7-BD01-45DD-B15B-32A87EB5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53"/>
    <w:pPr>
      <w:ind w:firstLineChars="200" w:firstLine="420"/>
    </w:pPr>
  </w:style>
  <w:style w:type="table" w:styleId="a4">
    <w:name w:val="Table Grid"/>
    <w:basedOn w:val="a1"/>
    <w:uiPriority w:val="39"/>
    <w:rsid w:val="001A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4A1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F4A1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3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A323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A3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A32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>Lenovo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gjxy-x</dc:creator>
  <cp:lastModifiedBy>53459456@qq.com</cp:lastModifiedBy>
  <cp:revision>5</cp:revision>
  <cp:lastPrinted>2021-11-17T03:57:00Z</cp:lastPrinted>
  <dcterms:created xsi:type="dcterms:W3CDTF">2022-11-04T01:14:00Z</dcterms:created>
  <dcterms:modified xsi:type="dcterms:W3CDTF">2022-11-04T02:48:00Z</dcterms:modified>
</cp:coreProperties>
</file>